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387D8" w14:textId="77777777" w:rsidR="0085336D" w:rsidRPr="002B564F" w:rsidRDefault="00AE2786" w:rsidP="0085336D">
      <w:pPr>
        <w:rPr>
          <w:rFonts w:ascii="A lodyx CSM" w:hAnsi="A lodyx CSM"/>
          <w:color w:val="0000FF"/>
          <w:sz w:val="22"/>
          <w:szCs w:val="22"/>
        </w:rPr>
      </w:pPr>
      <w:r w:rsidRPr="002B564F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CEEFA40">
          <v:group id="_x0000_s1380" style="position:absolute;margin-left:-1.8pt;margin-top:-.7pt;width:362.3pt;height:450.3pt;z-index:2" coordorigin="531,875" coordsize="7246,9006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1" to="7773,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6" to="7777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54" to="7771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8" to="7773,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50" to="777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8" to="7771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32" to="7773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35" to="7777,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23" to="7771,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7" to="7773,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7" to="7771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901" to="7773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6" to="7777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304" to="7777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92" to="7771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6" to="7773,7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6" to="7771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70" to="7773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75" to="7777,8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72" to="7777,9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60" to="7771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81" to="7773,9881" o:connectortype="straight" strokecolor="blue"/>
          </v:group>
        </w:pict>
      </w:r>
      <w:r w:rsidRPr="002B564F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7036F85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.8pt;margin-top:-23.8pt;width:119.4pt;height:133.15pt;z-index:-2" filled="f" stroked="f">
            <v:textbox style="mso-next-textbox:#_x0000_s1355" inset="1mm,0,1mm,0">
              <w:txbxContent>
                <w:p w14:paraId="0020D0AA" w14:textId="77777777" w:rsidR="0085336D" w:rsidRPr="002B564F" w:rsidRDefault="0085336D" w:rsidP="0085336D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2B564F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2B564F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T</w:t>
                  </w:r>
                </w:p>
              </w:txbxContent>
            </v:textbox>
          </v:shape>
        </w:pict>
      </w:r>
    </w:p>
    <w:p w14:paraId="57AF58D0" w14:textId="77777777" w:rsidR="009E7CEA" w:rsidRPr="002B564F" w:rsidRDefault="0085336D" w:rsidP="0085336D">
      <w:pPr>
        <w:rPr>
          <w:rFonts w:ascii="A lodyx CSM" w:hAnsi="A lodyx CSM"/>
          <w:color w:val="0000FF"/>
          <w:sz w:val="56"/>
          <w:szCs w:val="56"/>
        </w:rPr>
      </w:pPr>
      <w:r w:rsidRPr="002B564F">
        <w:rPr>
          <w:rFonts w:ascii="A lodyx CSM" w:hAnsi="A lodyx CSM"/>
          <w:color w:val="0000FF"/>
          <w:sz w:val="56"/>
          <w:szCs w:val="56"/>
        </w:rPr>
        <w:t xml:space="preserve"> </w:t>
      </w:r>
      <w:r w:rsidRPr="002B564F">
        <w:rPr>
          <w:rFonts w:ascii="A lodyx CSM" w:hAnsi="A lodyx CSM"/>
          <w:color w:val="0000FF"/>
          <w:sz w:val="56"/>
          <w:szCs w:val="56"/>
        </w:rPr>
        <w:cr/>
      </w:r>
      <w:r w:rsidRPr="002B564F">
        <w:rPr>
          <w:rFonts w:ascii="A lodyx CSM" w:hAnsi="A lodyx CSM"/>
          <w:color w:val="0000FF"/>
          <w:sz w:val="56"/>
          <w:szCs w:val="56"/>
        </w:rPr>
        <w:cr/>
        <w:t>T</w:t>
      </w:r>
      <w:r w:rsidRPr="002B564F">
        <w:rPr>
          <w:rFonts w:ascii="A lodyx CSM" w:hAnsi="A lodyx CSM"/>
          <w:color w:val="0000FF"/>
          <w:sz w:val="56"/>
          <w:szCs w:val="56"/>
        </w:rPr>
        <w:cr/>
        <w:t xml:space="preserve">T </w:t>
      </w:r>
      <w:r w:rsidR="00AE2786" w:rsidRPr="002B564F">
        <w:rPr>
          <w:rFonts w:ascii="A lodyx CSM" w:hAnsi="A lodyx CSM"/>
          <w:color w:val="0000FF"/>
          <w:sz w:val="56"/>
          <w:szCs w:val="56"/>
        </w:rPr>
        <w:t xml:space="preserve"> §</w:t>
      </w:r>
      <w:r w:rsidRPr="002B564F">
        <w:rPr>
          <w:rFonts w:ascii="A lodyx CSM" w:hAnsi="A lodyx CSM"/>
          <w:color w:val="0000FF"/>
          <w:sz w:val="56"/>
          <w:szCs w:val="56"/>
        </w:rPr>
        <w:t>t&amp;</w:t>
      </w:r>
      <w:r w:rsidRPr="002B564F">
        <w:rPr>
          <w:rFonts w:ascii="A lodyx CSM" w:hAnsi="A lodyx CSM"/>
          <w:color w:val="0000FF"/>
          <w:sz w:val="56"/>
          <w:szCs w:val="56"/>
        </w:rPr>
        <w:cr/>
        <w:t>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</w:t>
      </w:r>
      <w:r w:rsidRPr="002B564F">
        <w:rPr>
          <w:rFonts w:ascii="A lodyx CSM" w:hAnsi="A lodyx CSM"/>
          <w:color w:val="0000FF"/>
          <w:sz w:val="56"/>
          <w:szCs w:val="56"/>
        </w:rPr>
        <w:t>u&amp; 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</w:t>
      </w:r>
      <w:r w:rsidRPr="002B564F">
        <w:rPr>
          <w:rFonts w:ascii="A lodyx CSM" w:hAnsi="A lodyx CSM"/>
          <w:color w:val="0000FF"/>
          <w:sz w:val="56"/>
          <w:szCs w:val="56"/>
        </w:rPr>
        <w:t>ú&amp;</w:t>
      </w:r>
      <w:r w:rsidRPr="002B564F">
        <w:rPr>
          <w:rFonts w:ascii="A lodyx CSM" w:hAnsi="A lodyx CSM"/>
          <w:color w:val="0000FF"/>
          <w:sz w:val="56"/>
          <w:szCs w:val="56"/>
        </w:rPr>
        <w:cr/>
        <w:t>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</w:t>
      </w:r>
      <w:r w:rsidRPr="002B564F">
        <w:rPr>
          <w:rFonts w:ascii="A lodyx CSM" w:hAnsi="A lodyx CSM"/>
          <w:color w:val="0000FF"/>
          <w:sz w:val="56"/>
          <w:szCs w:val="56"/>
        </w:rPr>
        <w:t>á&amp; 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</w:t>
      </w:r>
      <w:r w:rsidRPr="002B564F">
        <w:rPr>
          <w:rFonts w:ascii="A lodyx CSM" w:hAnsi="A lodyx CSM"/>
          <w:color w:val="0000FF"/>
          <w:sz w:val="56"/>
          <w:szCs w:val="56"/>
        </w:rPr>
        <w:t>o&amp;</w:t>
      </w:r>
      <w:r w:rsidRPr="002B564F">
        <w:rPr>
          <w:rFonts w:ascii="A lodyx CSM" w:hAnsi="A lodyx CSM"/>
          <w:color w:val="0000FF"/>
          <w:sz w:val="56"/>
          <w:szCs w:val="56"/>
        </w:rPr>
        <w:cr/>
        <w:t>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</w:t>
      </w:r>
      <w:r w:rsidRPr="002B564F">
        <w:rPr>
          <w:rFonts w:ascii="A lodyx CSM" w:hAnsi="A lodyx CSM"/>
          <w:color w:val="0000FF"/>
          <w:sz w:val="56"/>
          <w:szCs w:val="56"/>
        </w:rPr>
        <w:t>y&amp;</w:t>
      </w:r>
      <w:r w:rsidRPr="002B564F">
        <w:rPr>
          <w:rFonts w:ascii="A lodyx CSM" w:hAnsi="A lodyx CSM"/>
          <w:color w:val="0000FF"/>
          <w:sz w:val="56"/>
          <w:szCs w:val="56"/>
        </w:rPr>
        <w:cr/>
        <w:t>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§ó</w:t>
      </w:r>
      <w:r w:rsidRPr="002B564F">
        <w:rPr>
          <w:rFonts w:ascii="A lodyx CSM" w:hAnsi="A lodyx CSM"/>
          <w:color w:val="0000FF"/>
          <w:sz w:val="56"/>
          <w:szCs w:val="56"/>
        </w:rPr>
        <w:t>no&amp;</w:t>
      </w:r>
      <w:r w:rsidRPr="002B564F">
        <w:rPr>
          <w:rFonts w:ascii="A lodyx CSM" w:hAnsi="A lodyx CSM"/>
          <w:color w:val="0000FF"/>
          <w:sz w:val="56"/>
          <w:szCs w:val="56"/>
        </w:rPr>
        <w:cr/>
        <w:t>T</w:t>
      </w:r>
      <w:r w:rsidR="00AE2786" w:rsidRPr="002B564F">
        <w:rPr>
          <w:rFonts w:ascii="A lodyx CSM" w:hAnsi="A lodyx CSM"/>
          <w:color w:val="0000FF"/>
          <w:sz w:val="56"/>
          <w:szCs w:val="56"/>
        </w:rPr>
        <w:t>§</w:t>
      </w:r>
      <w:r w:rsidRPr="002B564F">
        <w:rPr>
          <w:rFonts w:ascii="A lodyx CSM" w:hAnsi="A lodyx CSM"/>
          <w:color w:val="0000FF"/>
          <w:sz w:val="56"/>
          <w:szCs w:val="56"/>
        </w:rPr>
        <w:t>áto&amp;?</w:t>
      </w:r>
    </w:p>
    <w:sectPr w:rsidR="009E7CEA" w:rsidRPr="002B564F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031C1" w14:textId="77777777" w:rsidR="00B26D54" w:rsidRDefault="00B26D54">
      <w:r>
        <w:separator/>
      </w:r>
    </w:p>
  </w:endnote>
  <w:endnote w:type="continuationSeparator" w:id="0">
    <w:p w14:paraId="4D23CBB9" w14:textId="77777777" w:rsidR="00B26D54" w:rsidRDefault="00B2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7BA14" w14:textId="77777777" w:rsidR="00B26D54" w:rsidRDefault="00B26D54">
      <w:r>
        <w:separator/>
      </w:r>
    </w:p>
  </w:footnote>
  <w:footnote w:type="continuationSeparator" w:id="0">
    <w:p w14:paraId="53204153" w14:textId="77777777" w:rsidR="00B26D54" w:rsidRDefault="00B26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11BF" w14:textId="77777777" w:rsidR="00306470" w:rsidRPr="00306470" w:rsidRDefault="0085336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7385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642986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1B0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07CBC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939FD"/>
    <w:rsid w:val="002A61BF"/>
    <w:rsid w:val="002B05CF"/>
    <w:rsid w:val="002B564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27FD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336D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6A4C"/>
    <w:rsid w:val="00AC7FD5"/>
    <w:rsid w:val="00AD119E"/>
    <w:rsid w:val="00AD427E"/>
    <w:rsid w:val="00AD4763"/>
    <w:rsid w:val="00AD796B"/>
    <w:rsid w:val="00AE2786"/>
    <w:rsid w:val="00AF66B6"/>
    <w:rsid w:val="00B0351A"/>
    <w:rsid w:val="00B06EA8"/>
    <w:rsid w:val="00B11859"/>
    <w:rsid w:val="00B21E23"/>
    <w:rsid w:val="00B253B9"/>
    <w:rsid w:val="00B26D54"/>
    <w:rsid w:val="00B27FC1"/>
    <w:rsid w:val="00B332FD"/>
    <w:rsid w:val="00B3700A"/>
    <w:rsid w:val="00B57E0A"/>
    <w:rsid w:val="00B630D9"/>
    <w:rsid w:val="00B63648"/>
    <w:rsid w:val="00B66F72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22FFB"/>
    <w:rsid w:val="00C325C3"/>
    <w:rsid w:val="00C370C0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87C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EE4EAFB"/>
  <w15:chartTrackingRefBased/>
  <w15:docId w15:val="{86B4A7F5-923E-424C-9C30-E47AC1EC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2023-04-01T12:17:00Z</dcterms:created>
  <dcterms:modified xsi:type="dcterms:W3CDTF">2023-04-01T12:17:00Z</dcterms:modified>
</cp:coreProperties>
</file>